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49" w:rsidRDefault="00445C49" w:rsidP="00445C49">
      <w:pPr>
        <w:jc w:val="both"/>
      </w:pPr>
      <w:r w:rsidRPr="0099605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B42645D" wp14:editId="0D10FF6E">
            <wp:extent cx="3096278" cy="800100"/>
            <wp:effectExtent l="0" t="0" r="0" b="0"/>
            <wp:docPr id="1" name="Рисунок 1" descr="Z:\ОК и АД (все отчеты)\ВСЯ ИНФОРМАЦИЯ ПО СМИ\ФИРМЕННЫЙ СТИЛЬ\КУРГА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К и АД (все отчеты)\ВСЯ ИНФОРМАЦИЯ ПО СМИ\ФИРМЕННЫЙ СТИЛЬ\КУРГА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029" cy="81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C49" w:rsidRPr="00445C49" w:rsidRDefault="00445C49" w:rsidP="00445C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5C49">
        <w:rPr>
          <w:rFonts w:ascii="Times New Roman" w:hAnsi="Times New Roman" w:cs="Times New Roman"/>
          <w:b/>
          <w:sz w:val="28"/>
          <w:szCs w:val="28"/>
        </w:rPr>
        <w:t>Зауральцам</w:t>
      </w:r>
      <w:proofErr w:type="spellEnd"/>
      <w:r w:rsidRPr="00445C49">
        <w:rPr>
          <w:rFonts w:ascii="Times New Roman" w:hAnsi="Times New Roman" w:cs="Times New Roman"/>
          <w:b/>
          <w:sz w:val="28"/>
          <w:szCs w:val="28"/>
        </w:rPr>
        <w:t xml:space="preserve"> рассказали о преимуществе получения электронной подписи</w:t>
      </w:r>
    </w:p>
    <w:p w:rsidR="00445C49" w:rsidRDefault="00445C49" w:rsidP="00445C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C49">
        <w:rPr>
          <w:rFonts w:ascii="Times New Roman" w:hAnsi="Times New Roman" w:cs="Times New Roman"/>
          <w:sz w:val="28"/>
          <w:szCs w:val="28"/>
        </w:rPr>
        <w:t xml:space="preserve">26 октября 2020 года в Кадастровой палате по Курганской области была проведена горячая линия по вопросам, относящимся к полномочиям </w:t>
      </w:r>
      <w:proofErr w:type="spellStart"/>
      <w:r w:rsidRPr="00445C4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45C49">
        <w:rPr>
          <w:rFonts w:ascii="Times New Roman" w:hAnsi="Times New Roman" w:cs="Times New Roman"/>
          <w:sz w:val="28"/>
          <w:szCs w:val="28"/>
        </w:rPr>
        <w:t xml:space="preserve">. На вопросы отвечала и. о. начальника межрайоного отдела Светлана </w:t>
      </w:r>
      <w:proofErr w:type="spellStart"/>
      <w:r w:rsidRPr="00445C49">
        <w:rPr>
          <w:rFonts w:ascii="Times New Roman" w:hAnsi="Times New Roman" w:cs="Times New Roman"/>
          <w:sz w:val="28"/>
          <w:szCs w:val="28"/>
        </w:rPr>
        <w:t>Ходонович</w:t>
      </w:r>
      <w:proofErr w:type="spellEnd"/>
      <w:r w:rsidRPr="00445C49">
        <w:rPr>
          <w:rFonts w:ascii="Times New Roman" w:hAnsi="Times New Roman" w:cs="Times New Roman"/>
          <w:sz w:val="28"/>
          <w:szCs w:val="28"/>
        </w:rPr>
        <w:t>.</w:t>
      </w:r>
    </w:p>
    <w:p w:rsidR="00445C49" w:rsidRDefault="00445C49" w:rsidP="00445C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C49">
        <w:rPr>
          <w:rFonts w:ascii="Times New Roman" w:hAnsi="Times New Roman" w:cs="Times New Roman"/>
          <w:sz w:val="28"/>
          <w:szCs w:val="28"/>
        </w:rPr>
        <w:t>За время проведения горячей линии поступ</w:t>
      </w:r>
      <w:r>
        <w:rPr>
          <w:rFonts w:ascii="Times New Roman" w:hAnsi="Times New Roman" w:cs="Times New Roman"/>
          <w:sz w:val="28"/>
          <w:szCs w:val="28"/>
        </w:rPr>
        <w:t>или десятки телефонных звонков.</w:t>
      </w:r>
    </w:p>
    <w:p w:rsidR="00445C49" w:rsidRDefault="00445C49" w:rsidP="00445C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C49">
        <w:rPr>
          <w:rFonts w:ascii="Times New Roman" w:hAnsi="Times New Roman" w:cs="Times New Roman"/>
          <w:sz w:val="28"/>
          <w:szCs w:val="28"/>
        </w:rPr>
        <w:t>Зауральцев</w:t>
      </w:r>
      <w:proofErr w:type="spellEnd"/>
      <w:r w:rsidRPr="00445C49">
        <w:rPr>
          <w:rFonts w:ascii="Times New Roman" w:hAnsi="Times New Roman" w:cs="Times New Roman"/>
          <w:sz w:val="28"/>
          <w:szCs w:val="28"/>
        </w:rPr>
        <w:t xml:space="preserve"> интересовало, как привести в соответствие сведения о площади квартиры, содержащиеся в Едином государственном реестре недвижимости, и документах, выданных органами БТИ, как снять обременение в виде ипотеки на объект недвижимости, расположенный в другом регионе, каким образом можно снять с кадастрового учета дублирующий объек</w:t>
      </w:r>
      <w:r>
        <w:rPr>
          <w:rFonts w:ascii="Times New Roman" w:hAnsi="Times New Roman" w:cs="Times New Roman"/>
          <w:sz w:val="28"/>
          <w:szCs w:val="28"/>
        </w:rPr>
        <w:t>т недвижимости и многое другое.</w:t>
      </w:r>
    </w:p>
    <w:p w:rsidR="00445C49" w:rsidRDefault="00445C49" w:rsidP="00445C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C49">
        <w:rPr>
          <w:rFonts w:ascii="Times New Roman" w:hAnsi="Times New Roman" w:cs="Times New Roman"/>
          <w:sz w:val="28"/>
          <w:szCs w:val="28"/>
        </w:rPr>
        <w:t>Самыми актуальными стали вопросы о том, как приобрести сертификат электронной подписи, в чем преимущество получения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подписи для физического лица. </w:t>
      </w:r>
    </w:p>
    <w:p w:rsidR="00445C49" w:rsidRDefault="00445C49" w:rsidP="00445C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C49">
        <w:rPr>
          <w:rFonts w:ascii="Times New Roman" w:hAnsi="Times New Roman" w:cs="Times New Roman"/>
          <w:sz w:val="28"/>
          <w:szCs w:val="28"/>
        </w:rPr>
        <w:t xml:space="preserve">Как пояснила Светлана </w:t>
      </w:r>
      <w:proofErr w:type="spellStart"/>
      <w:r w:rsidRPr="00445C49">
        <w:rPr>
          <w:rFonts w:ascii="Times New Roman" w:hAnsi="Times New Roman" w:cs="Times New Roman"/>
          <w:sz w:val="28"/>
          <w:szCs w:val="28"/>
        </w:rPr>
        <w:t>Ходонович</w:t>
      </w:r>
      <w:proofErr w:type="spellEnd"/>
      <w:r w:rsidRPr="00445C49">
        <w:rPr>
          <w:rFonts w:ascii="Times New Roman" w:hAnsi="Times New Roman" w:cs="Times New Roman"/>
          <w:sz w:val="28"/>
          <w:szCs w:val="28"/>
        </w:rPr>
        <w:t>, на сегодняшний день, когда стремительно развиваются информационные технологии, электронная подпись – это удобная, современная и оперативная форма, которая помогает не только представителям бизнеса, но и обычным гражданам подписывать различные документы в электронном виде и по</w:t>
      </w:r>
      <w:r>
        <w:rPr>
          <w:rFonts w:ascii="Times New Roman" w:hAnsi="Times New Roman" w:cs="Times New Roman"/>
          <w:sz w:val="28"/>
          <w:szCs w:val="28"/>
        </w:rPr>
        <w:t xml:space="preserve">лучать широкий спектр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45C49" w:rsidRDefault="00445C49" w:rsidP="00445C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C49">
        <w:rPr>
          <w:rFonts w:ascii="Times New Roman" w:hAnsi="Times New Roman" w:cs="Times New Roman"/>
          <w:sz w:val="28"/>
          <w:szCs w:val="28"/>
        </w:rPr>
        <w:t xml:space="preserve">Многие удостоверяющие центры работают по принципу одна услуга – одна электронная подпись. В отличие от них удостоверяющий центр Кадастровой палаты предоставляет сертификаты, которые не только обладают гарантией качества госучреждения, но и подходят одновременно к большинству площадок и информационных ресурсов. Обладатель электронной подписи, полученной в Кадастровой палате, имеет доступ к услугам </w:t>
      </w:r>
      <w:proofErr w:type="spellStart"/>
      <w:r w:rsidRPr="00445C4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45C49">
        <w:rPr>
          <w:rFonts w:ascii="Times New Roman" w:hAnsi="Times New Roman" w:cs="Times New Roman"/>
          <w:sz w:val="28"/>
          <w:szCs w:val="28"/>
        </w:rPr>
        <w:t xml:space="preserve">, Федеральной налоговой службы, </w:t>
      </w:r>
      <w:proofErr w:type="spellStart"/>
      <w:r w:rsidRPr="00445C49">
        <w:rPr>
          <w:rFonts w:ascii="Times New Roman" w:hAnsi="Times New Roman" w:cs="Times New Roman"/>
          <w:sz w:val="28"/>
          <w:szCs w:val="28"/>
        </w:rPr>
        <w:t>Единоого</w:t>
      </w:r>
      <w:proofErr w:type="spellEnd"/>
      <w:r w:rsidRPr="00445C49">
        <w:rPr>
          <w:rFonts w:ascii="Times New Roman" w:hAnsi="Times New Roman" w:cs="Times New Roman"/>
          <w:sz w:val="28"/>
          <w:szCs w:val="28"/>
        </w:rPr>
        <w:t xml:space="preserve"> портала </w:t>
      </w:r>
      <w:proofErr w:type="spellStart"/>
      <w:r w:rsidRPr="00445C49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445C49">
        <w:rPr>
          <w:rFonts w:ascii="Times New Roman" w:hAnsi="Times New Roman" w:cs="Times New Roman"/>
          <w:sz w:val="28"/>
          <w:szCs w:val="28"/>
        </w:rPr>
        <w:t>, Единой информационной системы в сфере закупок и многим другим. Стоимость сертификата электронной подписи составляет всего 700 рублей, что значительн</w:t>
      </w:r>
      <w:r>
        <w:rPr>
          <w:rFonts w:ascii="Times New Roman" w:hAnsi="Times New Roman" w:cs="Times New Roman"/>
          <w:sz w:val="28"/>
          <w:szCs w:val="28"/>
        </w:rPr>
        <w:t>о ниже среднерыночной цены.</w:t>
      </w:r>
    </w:p>
    <w:p w:rsidR="00445C49" w:rsidRDefault="00445C49" w:rsidP="00445C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C49">
        <w:rPr>
          <w:rFonts w:ascii="Times New Roman" w:hAnsi="Times New Roman" w:cs="Times New Roman"/>
          <w:sz w:val="28"/>
          <w:szCs w:val="28"/>
        </w:rPr>
        <w:t xml:space="preserve">Тем, кто планирует приобретать квартиру в ипотеку, также стоит задуматься о получении электронной подписи. С 1 июля 2018 года вошли в оборот электронные ипотечные закладные. Законом определяется, что электронная закладная – это бездокументарная ценная бумага, которая хранится в банке в виде электронного документа. Закладная содержит сведения о залогодателе, первоначальном залогодержателе и о заемщике по кредиту, информацию о дате и месте заключения договора, сумме кредита и сроке его уплаты, а также описание </w:t>
      </w:r>
      <w:r w:rsidRPr="00445C49">
        <w:rPr>
          <w:rFonts w:ascii="Times New Roman" w:hAnsi="Times New Roman" w:cs="Times New Roman"/>
          <w:sz w:val="28"/>
          <w:szCs w:val="28"/>
        </w:rPr>
        <w:lastRenderedPageBreak/>
        <w:t>ипотечного имущества и его оценку. При заполнении формы электронной закладной ставятся электронные подписи залогодателя и залогодержателя, а также подпись государственного регистратора. Документы с электронной подписью шифруются и, таким образом, защищаются от подделки. Электронный документ, подписанный такой подписью, имеет такую же юридическую силу, как и традиционный бумажный</w:t>
      </w:r>
      <w:r>
        <w:rPr>
          <w:rFonts w:ascii="Times New Roman" w:hAnsi="Times New Roman" w:cs="Times New Roman"/>
          <w:sz w:val="28"/>
          <w:szCs w:val="28"/>
        </w:rPr>
        <w:t xml:space="preserve">, подписанный собственноручно. </w:t>
      </w:r>
    </w:p>
    <w:p w:rsidR="00445C49" w:rsidRDefault="00445C49" w:rsidP="00445C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C49">
        <w:rPr>
          <w:rFonts w:ascii="Times New Roman" w:hAnsi="Times New Roman" w:cs="Times New Roman"/>
          <w:sz w:val="28"/>
          <w:szCs w:val="28"/>
        </w:rPr>
        <w:t xml:space="preserve">Подробную информацию об оказании услуги по созданию и выдаче электронной подписи можно узнать в Кадастровой палате по Курганской области </w:t>
      </w:r>
      <w:r>
        <w:rPr>
          <w:rFonts w:ascii="Times New Roman" w:hAnsi="Times New Roman" w:cs="Times New Roman"/>
          <w:sz w:val="28"/>
          <w:szCs w:val="28"/>
        </w:rPr>
        <w:t>по телефону: 8 (3522) 42-70-02.</w:t>
      </w:r>
    </w:p>
    <w:p w:rsidR="00CC431F" w:rsidRPr="00445C49" w:rsidRDefault="00281011" w:rsidP="00445C4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C431F" w:rsidRPr="00445C49" w:rsidSect="00445C49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49"/>
    <w:rsid w:val="00281011"/>
    <w:rsid w:val="00445C49"/>
    <w:rsid w:val="00546F3D"/>
    <w:rsid w:val="00EE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57A7F-B837-4A32-A2B5-AC6CF105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 Татьяна Викторовна</dc:creator>
  <cp:keywords/>
  <dc:description/>
  <cp:lastModifiedBy>Бондарь Татьяна Викторовна</cp:lastModifiedBy>
  <cp:revision>2</cp:revision>
  <dcterms:created xsi:type="dcterms:W3CDTF">2020-10-29T03:50:00Z</dcterms:created>
  <dcterms:modified xsi:type="dcterms:W3CDTF">2020-10-29T08:16:00Z</dcterms:modified>
</cp:coreProperties>
</file>